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F4035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055F3F">
        <w:rPr>
          <w:rFonts w:ascii="Times New Roman" w:hAnsi="Times New Roman" w:cs="Times New Roman"/>
          <w:sz w:val="24"/>
          <w:szCs w:val="24"/>
          <w:lang w:val="pl-PL"/>
        </w:rPr>
        <w:t>216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</w:p>
    <w:p w:rsidR="004A5F7F" w:rsidRPr="004F4035" w:rsidRDefault="00CD6185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02.03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CD6185">
        <w:rPr>
          <w:rFonts w:ascii="Times New Roman" w:hAnsi="Times New Roman" w:cs="Times New Roman"/>
          <w:sz w:val="24"/>
          <w:szCs w:val="24"/>
          <w:lang w:val="en-US"/>
        </w:rPr>
        <w:t>za usluge održavanja softvera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postojeće Aplikacije za Knjigovodstvo DldPro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Redovno mjesečno održavanje aplikacije, dorade prema zakonskim promjenama, telefonska podrška kao i dolasci tehničara i programera pr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ema potrebi za računare koje koristi preduzeće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Licenca </w:t>
            </w:r>
            <w:r w:rsidR="00055F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Dld </w:t>
            </w: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 dodatnu radnu stanicu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 dodatno r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adno mjesto koje se otvara sa obukom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Dorada programa za osnovna sredstva </w:t>
            </w:r>
            <w:r w:rsidR="00055F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Dld </w:t>
            </w: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– revalorizacija i procjena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Dorada prema specifikaciji procjenitelja – omogućiti amortizaciju bez i sa revalorizacijom kao i promjenu vijeka trajanj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a sredstava prema procjeni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IT infrastrukture, popravke računara i mreže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Redovne popravke u slučaju kvara sa osnovnim potrošnim materijalom – u slučaju krupnijijh oštećenja maričnih ploča ili harddiskova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posebno dogovoriti nabavku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servera i baze podataka, arhiviranje podataka u Cloud backup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Zakup cloud servisa SQLBAK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i podešavanje arhiviranja  za postojeće računare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014899" w:rsidRPr="00014899" w:rsidRDefault="0047503F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055F3F" w:rsidRDefault="00055F3F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055F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06.03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055F3F">
        <w:rPr>
          <w:rFonts w:cs="Times New Roman"/>
        </w:rPr>
        <w:t>06.03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055F3F" w:rsidRDefault="00055F3F"/>
    <w:p w:rsidR="00055F3F" w:rsidRDefault="00055F3F"/>
    <w:p w:rsidR="00055F3F" w:rsidRDefault="00055F3F"/>
    <w:p w:rsidR="00055F3F" w:rsidRDefault="00055F3F"/>
    <w:p w:rsidR="00055F3F" w:rsidRDefault="00055F3F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055F3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0216 od 02.03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55F3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softvera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lastRenderedPageBreak/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0D" w:rsidRDefault="00DA0B0D" w:rsidP="00754F52">
      <w:pPr>
        <w:spacing w:after="0" w:line="240" w:lineRule="auto"/>
      </w:pPr>
      <w:r>
        <w:separator/>
      </w:r>
    </w:p>
  </w:endnote>
  <w:endnote w:type="continuationSeparator" w:id="0">
    <w:p w:rsidR="00DA0B0D" w:rsidRDefault="00DA0B0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0D" w:rsidRDefault="00DA0B0D" w:rsidP="00754F52">
      <w:pPr>
        <w:spacing w:after="0" w:line="240" w:lineRule="auto"/>
      </w:pPr>
      <w:r>
        <w:separator/>
      </w:r>
    </w:p>
  </w:footnote>
  <w:footnote w:type="continuationSeparator" w:id="0">
    <w:p w:rsidR="00DA0B0D" w:rsidRDefault="00DA0B0D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55F3F"/>
    <w:rsid w:val="000A111A"/>
    <w:rsid w:val="000A3281"/>
    <w:rsid w:val="0017494B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70BA7"/>
    <w:rsid w:val="00B8461B"/>
    <w:rsid w:val="00BF6FC4"/>
    <w:rsid w:val="00C40D0F"/>
    <w:rsid w:val="00C44DAB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0ECF-99D0-4488-B81A-1786F87C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2018-02-15T12:31:00Z</cp:lastPrinted>
  <dcterms:created xsi:type="dcterms:W3CDTF">2018-03-02T11:43:00Z</dcterms:created>
  <dcterms:modified xsi:type="dcterms:W3CDTF">2018-03-02T11:57:00Z</dcterms:modified>
</cp:coreProperties>
</file>